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FD9" w:rsidRDefault="00E21FD9" w:rsidP="00E21FD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E21FD9" w:rsidRDefault="00E21FD9" w:rsidP="00E21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FD9" w:rsidRPr="00C60412" w:rsidRDefault="00E21FD9" w:rsidP="00E21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0412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E21FD9" w:rsidRPr="00C60412" w:rsidRDefault="00E21FD9" w:rsidP="00E21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0412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ОЧАКОВО-МАТВЕЕВСКОЕ</w:t>
      </w:r>
    </w:p>
    <w:p w:rsidR="00E21FD9" w:rsidRPr="00C60412" w:rsidRDefault="00E21FD9" w:rsidP="00E21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FD9" w:rsidRPr="00C60412" w:rsidRDefault="00E21FD9" w:rsidP="00E21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FD9" w:rsidRPr="00C60412" w:rsidRDefault="00E21FD9" w:rsidP="00E21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04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21FD9" w:rsidRPr="00C60412" w:rsidRDefault="00E21FD9" w:rsidP="00E21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041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21FD9" w:rsidRPr="00C60412" w:rsidRDefault="00E21FD9" w:rsidP="00E21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FD9" w:rsidRPr="00C60412" w:rsidRDefault="00E21FD9" w:rsidP="00E21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FD9" w:rsidRPr="00C60412" w:rsidRDefault="00E21FD9" w:rsidP="00E21FD9">
      <w:pPr>
        <w:rPr>
          <w:rFonts w:ascii="Calibri" w:eastAsia="Calibri" w:hAnsi="Calibri" w:cs="Times New Roman"/>
          <w:b/>
        </w:rPr>
      </w:pPr>
      <w:r w:rsidRPr="00C60412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</w:rPr>
        <w:softHyphen/>
        <w:t>______________________________________</w:t>
      </w:r>
    </w:p>
    <w:p w:rsidR="00E21FD9" w:rsidRDefault="00E21FD9" w:rsidP="00E21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C79" w:rsidRDefault="00E21FD9" w:rsidP="00E21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53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признании утратившим силу</w:t>
      </w:r>
    </w:p>
    <w:p w:rsidR="001B1FBD" w:rsidRDefault="00E21FD9" w:rsidP="00E21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E70C7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01451847"/>
      <w:r w:rsidR="001B1FBD">
        <w:rPr>
          <w:rFonts w:ascii="Times New Roman" w:hAnsi="Times New Roman" w:cs="Times New Roman"/>
          <w:b/>
          <w:sz w:val="28"/>
          <w:szCs w:val="28"/>
        </w:rPr>
        <w:t xml:space="preserve">муниципалитета </w:t>
      </w:r>
    </w:p>
    <w:p w:rsidR="001B1FBD" w:rsidRDefault="001B1FBD" w:rsidP="00E21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</w:t>
      </w:r>
    </w:p>
    <w:p w:rsidR="00E70C79" w:rsidRDefault="001B1FBD" w:rsidP="00E21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Очаково-Матвеевское в городе Москве</w:t>
      </w:r>
    </w:p>
    <w:bookmarkEnd w:id="0"/>
    <w:p w:rsidR="00E21FD9" w:rsidRDefault="00E21FD9" w:rsidP="00E21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 июня 2011 года № 103-п</w:t>
      </w:r>
    </w:p>
    <w:p w:rsidR="00E21FD9" w:rsidRDefault="00E21FD9" w:rsidP="00E21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FD9" w:rsidRDefault="00E21FD9" w:rsidP="00E21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F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5 части 10 статьи 35 Федерального закона </w:t>
      </w:r>
      <w:r w:rsidRPr="00E21FD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6 октября 2003 года № 131-ФЗ «Об общих принципах организации местного самоуправления в Российской Федерации», в целях реализации Закона города Москвы от 25 декабря 2013 года № 72 «О внесении изменений в отдельные законы города Москвы»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основании решения Совета депутатов муниципального округа Очаково-Матвеевское от 23 января 2014 года № 7-СД «О передаче муниципального учр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еждения</w:t>
      </w:r>
      <w:r w:rsidRPr="000A7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собственность города Москвы» </w:t>
      </w:r>
      <w:r>
        <w:rPr>
          <w:rFonts w:ascii="Times New Roman" w:hAnsi="Times New Roman" w:cs="Times New Roman"/>
          <w:sz w:val="28"/>
          <w:szCs w:val="28"/>
        </w:rPr>
        <w:t>админис</w:t>
      </w:r>
      <w:r w:rsidR="00E70C79">
        <w:rPr>
          <w:rFonts w:ascii="Times New Roman" w:hAnsi="Times New Roman" w:cs="Times New Roman"/>
          <w:sz w:val="28"/>
          <w:szCs w:val="28"/>
        </w:rPr>
        <w:t>трация муниципального округа Очаково-Матвеевское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0C79" w:rsidRPr="00E70C79" w:rsidRDefault="001B1FBD" w:rsidP="001B1F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0C79" w:rsidRPr="00E70C79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E70C79" w:rsidRPr="00E70C79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1B1FBD">
        <w:rPr>
          <w:rFonts w:ascii="Times New Roman" w:hAnsi="Times New Roman" w:cs="Times New Roman"/>
          <w:bCs/>
          <w:sz w:val="28"/>
          <w:szCs w:val="28"/>
        </w:rPr>
        <w:t>муниципалитета внутригородского муниципального</w:t>
      </w:r>
      <w:r w:rsidRPr="001B1F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1FBD">
        <w:rPr>
          <w:rFonts w:ascii="Times New Roman" w:hAnsi="Times New Roman" w:cs="Times New Roman"/>
          <w:bCs/>
          <w:sz w:val="28"/>
          <w:szCs w:val="28"/>
        </w:rPr>
        <w:t>образования Очаково-Матвеевское в городе Москве</w:t>
      </w:r>
      <w:r w:rsidRPr="001B1F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C79" w:rsidRPr="001B1FBD">
        <w:rPr>
          <w:rFonts w:ascii="Times New Roman" w:hAnsi="Times New Roman" w:cs="Times New Roman"/>
          <w:bCs/>
          <w:sz w:val="28"/>
          <w:szCs w:val="28"/>
        </w:rPr>
        <w:t>от 30 июня 2011 года № 103-п</w:t>
      </w:r>
      <w:r w:rsidR="00E70C79" w:rsidRPr="001B1FB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70C79" w:rsidRPr="001B1FBD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E70C79" w:rsidRPr="00E70C79">
        <w:rPr>
          <w:rFonts w:ascii="Times New Roman" w:hAnsi="Times New Roman" w:cs="Times New Roman"/>
          <w:bCs/>
          <w:sz w:val="28"/>
          <w:szCs w:val="28"/>
        </w:rPr>
        <w:t xml:space="preserve"> Порядка определения видов и перечней особо ценного движимого имущества муниципальных бюджетных учреждений внутригородского муниципального образования Очаково-Матвеевское в городе Москве</w:t>
      </w:r>
      <w:r w:rsidR="00E70C7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8040A" w:rsidRDefault="0048040A" w:rsidP="00480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</w:t>
      </w:r>
      <w:r w:rsidRPr="00263F1F">
        <w:rPr>
          <w:rFonts w:ascii="Times New Roman" w:hAnsi="Times New Roman" w:cs="Times New Roman"/>
          <w:sz w:val="28"/>
          <w:szCs w:val="28"/>
        </w:rPr>
        <w:t>в бюллетене «М</w:t>
      </w:r>
      <w:r>
        <w:rPr>
          <w:rFonts w:ascii="Times New Roman" w:hAnsi="Times New Roman" w:cs="Times New Roman"/>
          <w:sz w:val="28"/>
          <w:szCs w:val="28"/>
        </w:rPr>
        <w:t>осковский муниципальный вестник».</w:t>
      </w:r>
    </w:p>
    <w:p w:rsidR="0048040A" w:rsidRPr="008E2C82" w:rsidRDefault="0048040A" w:rsidP="00480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E2C8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главу администрации муниципального округа Очаково-Матвеевское      </w:t>
      </w:r>
      <w:r w:rsidRPr="008E2C82">
        <w:rPr>
          <w:rFonts w:ascii="Times New Roman" w:hAnsi="Times New Roman" w:cs="Times New Roman"/>
          <w:b/>
          <w:sz w:val="28"/>
          <w:szCs w:val="28"/>
        </w:rPr>
        <w:t>Калинина О.В.</w:t>
      </w:r>
    </w:p>
    <w:p w:rsidR="0048040A" w:rsidRDefault="0048040A" w:rsidP="004804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40A" w:rsidRPr="008E2C82" w:rsidRDefault="0048040A" w:rsidP="00480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C8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8040A" w:rsidRPr="008E2C82" w:rsidRDefault="0048040A" w:rsidP="00480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C82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:rsidR="0048040A" w:rsidRPr="008E2C82" w:rsidRDefault="0048040A" w:rsidP="004804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C82">
        <w:rPr>
          <w:rFonts w:ascii="Times New Roman" w:hAnsi="Times New Roman" w:cs="Times New Roman"/>
          <w:b/>
          <w:sz w:val="28"/>
          <w:szCs w:val="28"/>
        </w:rPr>
        <w:t>Очаково-Матвеевское</w:t>
      </w:r>
      <w:r w:rsidRPr="008E2C82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8E2C82">
        <w:rPr>
          <w:rFonts w:ascii="Times New Roman" w:hAnsi="Times New Roman" w:cs="Times New Roman"/>
          <w:b/>
          <w:sz w:val="28"/>
          <w:szCs w:val="28"/>
        </w:rPr>
        <w:tab/>
      </w:r>
      <w:r w:rsidRPr="008E2C82">
        <w:rPr>
          <w:rFonts w:ascii="Times New Roman" w:hAnsi="Times New Roman" w:cs="Times New Roman"/>
          <w:b/>
          <w:sz w:val="28"/>
          <w:szCs w:val="28"/>
        </w:rPr>
        <w:tab/>
      </w:r>
      <w:r w:rsidRPr="008E2C8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E2C8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E2C82">
        <w:rPr>
          <w:rFonts w:ascii="Times New Roman" w:hAnsi="Times New Roman" w:cs="Times New Roman"/>
          <w:b/>
          <w:sz w:val="28"/>
          <w:szCs w:val="28"/>
        </w:rPr>
        <w:t>О.В. Калинин</w:t>
      </w:r>
    </w:p>
    <w:p w:rsidR="00E70C79" w:rsidRPr="0048040A" w:rsidRDefault="00E70C79" w:rsidP="0048040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70C79" w:rsidRPr="0048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21E64"/>
    <w:multiLevelType w:val="hybridMultilevel"/>
    <w:tmpl w:val="695419A8"/>
    <w:lvl w:ilvl="0" w:tplc="2196D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F97EBB"/>
    <w:multiLevelType w:val="hybridMultilevel"/>
    <w:tmpl w:val="7096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D9"/>
    <w:rsid w:val="001B1FBD"/>
    <w:rsid w:val="0048040A"/>
    <w:rsid w:val="00C41533"/>
    <w:rsid w:val="00E21FD9"/>
    <w:rsid w:val="00E7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2360"/>
  <w15:chartTrackingRefBased/>
  <w15:docId w15:val="{FDA82B65-8EA8-41B7-8B2C-C2E90478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1F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Ярослава</cp:lastModifiedBy>
  <cp:revision>2</cp:revision>
  <cp:lastPrinted>2022-04-21T12:26:00Z</cp:lastPrinted>
  <dcterms:created xsi:type="dcterms:W3CDTF">2022-04-21T13:44:00Z</dcterms:created>
  <dcterms:modified xsi:type="dcterms:W3CDTF">2022-04-21T13:44:00Z</dcterms:modified>
</cp:coreProperties>
</file>